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66EFA4C4" w:rsidR="00390227" w:rsidRPr="00390227" w:rsidRDefault="007569CA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 w:rsidR="00AC4F77">
        <w:rPr>
          <w:b/>
          <w:bCs/>
          <w:sz w:val="24"/>
          <w:szCs w:val="24"/>
        </w:rPr>
        <w:t xml:space="preserve"> OF SPECIAL MEETING</w:t>
      </w:r>
    </w:p>
    <w:p w14:paraId="2678601C" w14:textId="1DD6D0AD" w:rsid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343E6324" w14:textId="06110421" w:rsidR="003D2A51" w:rsidRPr="00390227" w:rsidRDefault="00474A4F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74A4F">
        <w:rPr>
          <w:b/>
          <w:bCs/>
          <w:sz w:val="24"/>
          <w:szCs w:val="24"/>
        </w:rPr>
        <w:t>https://www.academywsdco.gov/</w:t>
      </w:r>
    </w:p>
    <w:p w14:paraId="22C03333" w14:textId="2EE3A1D0" w:rsidR="00390227" w:rsidRDefault="005536A9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r w:rsidR="00AC4F77">
        <w:rPr>
          <w:b/>
          <w:bCs/>
          <w:sz w:val="24"/>
          <w:szCs w:val="24"/>
        </w:rPr>
        <w:t>26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8DC74E" w14:textId="4F20A4ED" w:rsidR="00390227" w:rsidRDefault="00390227" w:rsidP="00AC4F77">
      <w:r>
        <w:t>All participation in this public meeting, including public participation, in conformance with state orders</w:t>
      </w:r>
      <w:r w:rsidR="00A91F66">
        <w:t>.</w:t>
      </w:r>
      <w:r w:rsidR="00AC4F77">
        <w:t xml:space="preserve"> </w:t>
      </w:r>
      <w:r>
        <w:t xml:space="preserve">This meeting </w:t>
      </w:r>
      <w:r w:rsidR="00AC4F77">
        <w:t xml:space="preserve">was held in the Academy Water District Admin. Building, </w:t>
      </w:r>
      <w:r w:rsidR="00621F16">
        <w:t>1755 Spring Valley Road</w:t>
      </w:r>
      <w:r>
        <w:t>.</w:t>
      </w:r>
    </w:p>
    <w:p w14:paraId="788EEEEE" w14:textId="0571F4F1" w:rsidR="00390227" w:rsidRDefault="00390227" w:rsidP="00390227">
      <w:r>
        <w:t>ATTENDEES:</w:t>
      </w:r>
    </w:p>
    <w:p w14:paraId="3762D59D" w14:textId="64F69862" w:rsidR="00390227" w:rsidRDefault="00390227" w:rsidP="00390227">
      <w:pPr>
        <w:spacing w:after="0" w:line="240" w:lineRule="auto"/>
      </w:pPr>
      <w:r>
        <w:t>(</w:t>
      </w:r>
      <w:r w:rsidR="00474A4F">
        <w:t>X)</w:t>
      </w:r>
      <w:r>
        <w:t xml:space="preserve"> Steve Callicott</w:t>
      </w:r>
      <w:r>
        <w:tab/>
        <w:t>President</w:t>
      </w:r>
      <w:r w:rsidR="00252661">
        <w:br/>
      </w:r>
      <w:r>
        <w:t>(</w:t>
      </w:r>
      <w:r w:rsidR="00474A4F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320E3CAE" w:rsidR="00390227" w:rsidRDefault="00390227" w:rsidP="00390227">
      <w:pPr>
        <w:spacing w:after="0" w:line="240" w:lineRule="auto"/>
      </w:pPr>
      <w:r>
        <w:t>(</w:t>
      </w:r>
      <w:r w:rsidR="00474A4F">
        <w:t>X</w:t>
      </w:r>
      <w:r>
        <w:t>) Ronald Curry</w:t>
      </w:r>
      <w:r>
        <w:tab/>
        <w:t>Director/Webmaster</w:t>
      </w:r>
    </w:p>
    <w:p w14:paraId="5B93A285" w14:textId="3C1967A1" w:rsidR="009440CC" w:rsidRDefault="004457AA" w:rsidP="00390227">
      <w:pPr>
        <w:spacing w:after="0" w:line="240" w:lineRule="auto"/>
      </w:pPr>
      <w:r>
        <w:t xml:space="preserve">(X) </w:t>
      </w:r>
      <w:r w:rsidR="00621F16">
        <w:t xml:space="preserve">Guest – Kindra </w:t>
      </w:r>
      <w:r w:rsidR="002A6868">
        <w:t xml:space="preserve">Brewer, Cybersecurity Advisor, U.S. </w:t>
      </w:r>
      <w:proofErr w:type="gramStart"/>
      <w:r w:rsidR="002A6868">
        <w:t>Cyber</w:t>
      </w:r>
      <w:r w:rsidR="00F12BA3">
        <w:t>security</w:t>
      </w:r>
      <w:proofErr w:type="gramEnd"/>
      <w:r w:rsidR="00F12BA3">
        <w:t xml:space="preserve"> and Infrastructure Security Agency</w:t>
      </w:r>
      <w:r>
        <w:t xml:space="preserve">  </w:t>
      </w:r>
    </w:p>
    <w:p w14:paraId="16561366" w14:textId="77777777" w:rsidR="00CA77A5" w:rsidRDefault="00CA77A5" w:rsidP="00390227">
      <w:pPr>
        <w:spacing w:after="0" w:line="240" w:lineRule="auto"/>
      </w:pPr>
    </w:p>
    <w:p w14:paraId="5631E61A" w14:textId="43301836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474A4F">
        <w:rPr>
          <w:b/>
          <w:bCs/>
        </w:rPr>
        <w:t xml:space="preserve"> </w:t>
      </w:r>
      <w:r w:rsidR="00F12BA3">
        <w:rPr>
          <w:b/>
          <w:bCs/>
        </w:rPr>
        <w:t>1:25 p.m.</w:t>
      </w:r>
    </w:p>
    <w:p w14:paraId="6FB13694" w14:textId="7C87C11A" w:rsidR="009440CC" w:rsidRDefault="009440CC" w:rsidP="00390227">
      <w:pPr>
        <w:spacing w:after="0" w:line="240" w:lineRule="auto"/>
      </w:pPr>
    </w:p>
    <w:p w14:paraId="6813EAFA" w14:textId="02D11AD9" w:rsidR="0009198B" w:rsidRDefault="00F12BA3" w:rsidP="0009198B">
      <w:pPr>
        <w:spacing w:after="0" w:line="240" w:lineRule="auto"/>
      </w:pPr>
      <w:r>
        <w:t xml:space="preserve">Brewer provides information to utility districts on the security of their IT services and online presence. </w:t>
      </w:r>
      <w:r w:rsidR="009231F8">
        <w:t xml:space="preserve">Her associate, Eugene Wade, </w:t>
      </w:r>
      <w:r w:rsidR="002F1690">
        <w:t xml:space="preserve">is a protective physical security advisor with CISA, and will be providing AWSD </w:t>
      </w:r>
      <w:proofErr w:type="gramStart"/>
      <w:r w:rsidR="002F1690">
        <w:t>at a later date</w:t>
      </w:r>
      <w:proofErr w:type="gramEnd"/>
      <w:r w:rsidR="002F1690">
        <w:t xml:space="preserve"> with advice on physical security parameters at the main plant and remote facilities.</w:t>
      </w:r>
    </w:p>
    <w:p w14:paraId="2EA279F3" w14:textId="77777777" w:rsidR="002F1690" w:rsidRDefault="002F1690" w:rsidP="0009198B">
      <w:pPr>
        <w:spacing w:after="0" w:line="240" w:lineRule="auto"/>
      </w:pPr>
    </w:p>
    <w:p w14:paraId="6FEF5936" w14:textId="08F0E19F" w:rsidR="00EC0846" w:rsidRDefault="00DA06AA" w:rsidP="0009198B">
      <w:pPr>
        <w:spacing w:after="0" w:line="240" w:lineRule="auto"/>
      </w:pPr>
      <w:r>
        <w:t xml:space="preserve">Brewer began by emphasizing that CISA, an agency within the Department of Homeland Security, is not a regulatory or auditing agency, it only provides </w:t>
      </w:r>
      <w:r w:rsidR="00957BBD">
        <w:t xml:space="preserve">advice for utility districts. This advice can include web application scanning and operator best practices for IT. </w:t>
      </w:r>
      <w:r w:rsidR="00950D03">
        <w:t xml:space="preserve">She said hacks can range from large hacking gangs to “persistent threats” of state actors. While </w:t>
      </w:r>
      <w:r w:rsidR="00F12121">
        <w:t xml:space="preserve">many districts perceive that national actors would only target large utility districts or hospitals, she said that such </w:t>
      </w:r>
      <w:r w:rsidR="00EC0846">
        <w:t>agencies and criminal gangs can look for vulnerabilities with even the smallest districts.</w:t>
      </w:r>
      <w:r w:rsidR="00F41F06">
        <w:br/>
      </w:r>
    </w:p>
    <w:p w14:paraId="7E8CE4C4" w14:textId="2EA4C626" w:rsidR="00FB054C" w:rsidRDefault="00F41F06" w:rsidP="0009198B">
      <w:pPr>
        <w:spacing w:after="0" w:line="240" w:lineRule="auto"/>
      </w:pPr>
      <w:r>
        <w:t xml:space="preserve">Steve described how laptop-based applications provide insight into </w:t>
      </w:r>
      <w:r w:rsidR="001D23D8">
        <w:t xml:space="preserve">the pumping at lift stations, and </w:t>
      </w:r>
      <w:r w:rsidR="007E6374">
        <w:t xml:space="preserve">indicate sewage pumping and levels. </w:t>
      </w:r>
      <w:r w:rsidR="003117AA">
        <w:t>There are remote PLCs (programmable logic controllers) at each site, but visibility is from a single screen. Alarms are provided if a person tries to enter lift station</w:t>
      </w:r>
      <w:r w:rsidR="00FB054C">
        <w:t>.</w:t>
      </w:r>
      <w:r w:rsidR="00FB054C">
        <w:br/>
      </w:r>
    </w:p>
    <w:p w14:paraId="2FE68E10" w14:textId="2FD4EA83" w:rsidR="00FB054C" w:rsidRDefault="00FB054C" w:rsidP="0009198B">
      <w:pPr>
        <w:spacing w:after="0" w:line="240" w:lineRule="auto"/>
      </w:pPr>
      <w:r>
        <w:t xml:space="preserve">Water treatment and the control for the treatment all takes place within the </w:t>
      </w:r>
      <w:r w:rsidR="00B7045A">
        <w:t>plant</w:t>
      </w:r>
      <w:r w:rsidR="00F61FED">
        <w:t xml:space="preserve">, with embedded PLCs next to the Motor Control Center. Supplies of chlorine and soda ash are kept on site. </w:t>
      </w:r>
      <w:r w:rsidR="00005D8A">
        <w:t xml:space="preserve">Steve said that Mountain Peak Controls will be installing a master display panel to more easily control water treatment itself. Brewer said that it is good to have few IT layers between </w:t>
      </w:r>
      <w:r w:rsidR="0098518B">
        <w:t>monitoring and physical management, because that represents fewer places that can be hacked.</w:t>
      </w:r>
      <w:r w:rsidR="00116266">
        <w:t xml:space="preserve"> Steve said that treated water is pumped to a booster system, and Brewer said it is important to identify what a hacked booster might look like.</w:t>
      </w:r>
    </w:p>
    <w:p w14:paraId="19AFDDF3" w14:textId="77777777" w:rsidR="00116266" w:rsidRDefault="00116266" w:rsidP="0009198B">
      <w:pPr>
        <w:spacing w:after="0" w:line="240" w:lineRule="auto"/>
      </w:pPr>
    </w:p>
    <w:p w14:paraId="2B0C4809" w14:textId="4C6E468B" w:rsidR="0016267D" w:rsidRDefault="006C050B" w:rsidP="0009198B">
      <w:pPr>
        <w:spacing w:after="0" w:line="240" w:lineRule="auto"/>
      </w:pPr>
      <w:r>
        <w:t>SCADA information is provided via a single box at the plant, with Internet service provided by CenturyLink. There also is backup cellular service for the information.</w:t>
      </w:r>
      <w:r w:rsidR="00820B2E">
        <w:t xml:space="preserve">  Steve said that the biggest current concern is a lack of outdoor cameras and physical protection for external PLCs, and Brewer said that this is where Eugene Wade can give advice.</w:t>
      </w:r>
    </w:p>
    <w:p w14:paraId="1CAEFDF1" w14:textId="77777777" w:rsidR="0016267D" w:rsidRDefault="0016267D" w:rsidP="0009198B">
      <w:pPr>
        <w:spacing w:after="0" w:line="240" w:lineRule="auto"/>
      </w:pPr>
    </w:p>
    <w:p w14:paraId="36F72DF2" w14:textId="39EA3B7E" w:rsidR="0016267D" w:rsidRDefault="0016267D" w:rsidP="0009198B">
      <w:pPr>
        <w:spacing w:after="0" w:line="240" w:lineRule="auto"/>
      </w:pPr>
      <w:r>
        <w:t>Steve described the transition from Badger to radio-based Nep</w:t>
      </w:r>
      <w:r w:rsidR="00565BD1">
        <w:t xml:space="preserve">tune meters. Brewer said the transition to radio- based meter reading is not troublesome in and of itself, if radio network is secure. The bigger </w:t>
      </w:r>
      <w:r w:rsidR="003A4A58">
        <w:t xml:space="preserve">issue is who looks at customer data, and are they doing it on dedicated computers or a dedicated subsystem not linked to private Internet accounts. Steve said only the operations manager and the </w:t>
      </w:r>
      <w:r w:rsidR="003A4A58">
        <w:lastRenderedPageBreak/>
        <w:t xml:space="preserve">accounting firm </w:t>
      </w:r>
      <w:r w:rsidR="00965CC5">
        <w:t xml:space="preserve">have aggregated data on customers, and that data contains little that is not in the public record. </w:t>
      </w:r>
      <w:r w:rsidR="00CA2980">
        <w:t xml:space="preserve">Board members can see some data fields by logging into the Neptune Software web site. Brewer said that </w:t>
      </w:r>
      <w:r w:rsidR="004D1B25">
        <w:t xml:space="preserve">we should ascertain how secure the Neptune site is, </w:t>
      </w:r>
      <w:proofErr w:type="gramStart"/>
      <w:r w:rsidR="004D1B25">
        <w:t>and also</w:t>
      </w:r>
      <w:proofErr w:type="gramEnd"/>
      <w:r w:rsidR="004D1B25">
        <w:t xml:space="preserve"> check on the security of the accountants’ online </w:t>
      </w:r>
      <w:r w:rsidR="00253A92">
        <w:t>payment system for customers choosing to pay by debit or credit.</w:t>
      </w:r>
    </w:p>
    <w:p w14:paraId="76ED558A" w14:textId="77777777" w:rsidR="00EC0846" w:rsidRDefault="00EC0846" w:rsidP="0009198B">
      <w:pPr>
        <w:spacing w:after="0" w:line="240" w:lineRule="auto"/>
      </w:pPr>
    </w:p>
    <w:p w14:paraId="465575AF" w14:textId="16BB1EA1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147353">
        <w:rPr>
          <w:b/>
          <w:bCs/>
        </w:rPr>
        <w:t xml:space="preserve"> </w:t>
      </w:r>
      <w:r w:rsidR="00253A92">
        <w:rPr>
          <w:b/>
          <w:bCs/>
        </w:rPr>
        <w:t>2:23</w:t>
      </w:r>
      <w:r w:rsidR="00C506B3">
        <w:rPr>
          <w:b/>
          <w:bCs/>
        </w:rPr>
        <w:t xml:space="preserve"> p.m.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2E97" w14:textId="77777777" w:rsidR="00C3661C" w:rsidRDefault="00C3661C" w:rsidP="00143EA0">
      <w:pPr>
        <w:spacing w:after="0" w:line="240" w:lineRule="auto"/>
      </w:pPr>
      <w:r>
        <w:separator/>
      </w:r>
    </w:p>
  </w:endnote>
  <w:endnote w:type="continuationSeparator" w:id="0">
    <w:p w14:paraId="70A4B966" w14:textId="77777777" w:rsidR="00C3661C" w:rsidRDefault="00C3661C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092C" w14:textId="77777777" w:rsidR="00C3661C" w:rsidRDefault="00C3661C" w:rsidP="00143EA0">
      <w:pPr>
        <w:spacing w:after="0" w:line="240" w:lineRule="auto"/>
      </w:pPr>
      <w:r>
        <w:separator/>
      </w:r>
    </w:p>
  </w:footnote>
  <w:footnote w:type="continuationSeparator" w:id="0">
    <w:p w14:paraId="0C62C74A" w14:textId="77777777" w:rsidR="00C3661C" w:rsidRDefault="00C3661C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059B3"/>
    <w:rsid w:val="00005D8A"/>
    <w:rsid w:val="000205E6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8787C"/>
    <w:rsid w:val="0009198B"/>
    <w:rsid w:val="00091E51"/>
    <w:rsid w:val="000A07F5"/>
    <w:rsid w:val="000A24EE"/>
    <w:rsid w:val="000B09DE"/>
    <w:rsid w:val="000B3A40"/>
    <w:rsid w:val="000B4C1A"/>
    <w:rsid w:val="000B6537"/>
    <w:rsid w:val="000B69DB"/>
    <w:rsid w:val="000C3821"/>
    <w:rsid w:val="000C5101"/>
    <w:rsid w:val="000D05F5"/>
    <w:rsid w:val="000D4D3D"/>
    <w:rsid w:val="000E0C6D"/>
    <w:rsid w:val="000E2431"/>
    <w:rsid w:val="000E7E3E"/>
    <w:rsid w:val="000F070B"/>
    <w:rsid w:val="001003D3"/>
    <w:rsid w:val="00100863"/>
    <w:rsid w:val="00113B29"/>
    <w:rsid w:val="00116266"/>
    <w:rsid w:val="001228B1"/>
    <w:rsid w:val="0012433B"/>
    <w:rsid w:val="00124B85"/>
    <w:rsid w:val="00134E88"/>
    <w:rsid w:val="00141FE2"/>
    <w:rsid w:val="00143EA0"/>
    <w:rsid w:val="00146A94"/>
    <w:rsid w:val="00147353"/>
    <w:rsid w:val="00147D31"/>
    <w:rsid w:val="0016267D"/>
    <w:rsid w:val="00174BED"/>
    <w:rsid w:val="0017512A"/>
    <w:rsid w:val="001837B5"/>
    <w:rsid w:val="00194F92"/>
    <w:rsid w:val="001A33AE"/>
    <w:rsid w:val="001C00F5"/>
    <w:rsid w:val="001D23D8"/>
    <w:rsid w:val="001D6DAF"/>
    <w:rsid w:val="001D7B60"/>
    <w:rsid w:val="001E03BC"/>
    <w:rsid w:val="001E1173"/>
    <w:rsid w:val="00221C5F"/>
    <w:rsid w:val="0024278F"/>
    <w:rsid w:val="00246B6A"/>
    <w:rsid w:val="00252661"/>
    <w:rsid w:val="00253A92"/>
    <w:rsid w:val="00256999"/>
    <w:rsid w:val="0026266E"/>
    <w:rsid w:val="0026267C"/>
    <w:rsid w:val="00262D54"/>
    <w:rsid w:val="00263203"/>
    <w:rsid w:val="00264DB2"/>
    <w:rsid w:val="00270EBC"/>
    <w:rsid w:val="00271A04"/>
    <w:rsid w:val="00273518"/>
    <w:rsid w:val="00281815"/>
    <w:rsid w:val="00282581"/>
    <w:rsid w:val="00286417"/>
    <w:rsid w:val="00293634"/>
    <w:rsid w:val="002975D4"/>
    <w:rsid w:val="002A6868"/>
    <w:rsid w:val="002B262E"/>
    <w:rsid w:val="002B2A5C"/>
    <w:rsid w:val="002B5F17"/>
    <w:rsid w:val="002C3A47"/>
    <w:rsid w:val="002C46A0"/>
    <w:rsid w:val="002C6059"/>
    <w:rsid w:val="002F1690"/>
    <w:rsid w:val="003117AA"/>
    <w:rsid w:val="00327F47"/>
    <w:rsid w:val="00335661"/>
    <w:rsid w:val="0033696F"/>
    <w:rsid w:val="003418C0"/>
    <w:rsid w:val="00345C21"/>
    <w:rsid w:val="00347BBC"/>
    <w:rsid w:val="003648AC"/>
    <w:rsid w:val="003750BF"/>
    <w:rsid w:val="00386E89"/>
    <w:rsid w:val="00390227"/>
    <w:rsid w:val="003907AC"/>
    <w:rsid w:val="00394770"/>
    <w:rsid w:val="00397612"/>
    <w:rsid w:val="003A0D05"/>
    <w:rsid w:val="003A23BC"/>
    <w:rsid w:val="003A4A58"/>
    <w:rsid w:val="003C136C"/>
    <w:rsid w:val="003C20D1"/>
    <w:rsid w:val="003C2E8C"/>
    <w:rsid w:val="003C3A1D"/>
    <w:rsid w:val="003D1487"/>
    <w:rsid w:val="003D2A51"/>
    <w:rsid w:val="003E16A4"/>
    <w:rsid w:val="003E18B4"/>
    <w:rsid w:val="003F2E5F"/>
    <w:rsid w:val="004000FB"/>
    <w:rsid w:val="00402638"/>
    <w:rsid w:val="004067E4"/>
    <w:rsid w:val="004068B7"/>
    <w:rsid w:val="0041024D"/>
    <w:rsid w:val="00414505"/>
    <w:rsid w:val="0043127A"/>
    <w:rsid w:val="00435B6A"/>
    <w:rsid w:val="004457AA"/>
    <w:rsid w:val="00470D87"/>
    <w:rsid w:val="0047490C"/>
    <w:rsid w:val="00474A4F"/>
    <w:rsid w:val="00476351"/>
    <w:rsid w:val="0047774C"/>
    <w:rsid w:val="004863DF"/>
    <w:rsid w:val="00486522"/>
    <w:rsid w:val="00487179"/>
    <w:rsid w:val="004900F8"/>
    <w:rsid w:val="00492449"/>
    <w:rsid w:val="004975EE"/>
    <w:rsid w:val="004A24EB"/>
    <w:rsid w:val="004A4F38"/>
    <w:rsid w:val="004B4FC4"/>
    <w:rsid w:val="004C0A2C"/>
    <w:rsid w:val="004C53F4"/>
    <w:rsid w:val="004D1443"/>
    <w:rsid w:val="004D1B25"/>
    <w:rsid w:val="004D46E4"/>
    <w:rsid w:val="004E5E2A"/>
    <w:rsid w:val="004F4F02"/>
    <w:rsid w:val="00501085"/>
    <w:rsid w:val="00501765"/>
    <w:rsid w:val="005058F7"/>
    <w:rsid w:val="0051258C"/>
    <w:rsid w:val="005236A2"/>
    <w:rsid w:val="00523F5E"/>
    <w:rsid w:val="00531839"/>
    <w:rsid w:val="00531F44"/>
    <w:rsid w:val="00535FBA"/>
    <w:rsid w:val="00544873"/>
    <w:rsid w:val="00545768"/>
    <w:rsid w:val="005536A9"/>
    <w:rsid w:val="00561F20"/>
    <w:rsid w:val="00565BD1"/>
    <w:rsid w:val="005943EC"/>
    <w:rsid w:val="005B76BC"/>
    <w:rsid w:val="005C2C14"/>
    <w:rsid w:val="005D1A9A"/>
    <w:rsid w:val="005D1D25"/>
    <w:rsid w:val="005D2224"/>
    <w:rsid w:val="005D6CB6"/>
    <w:rsid w:val="005E7C58"/>
    <w:rsid w:val="005F63FA"/>
    <w:rsid w:val="006007FC"/>
    <w:rsid w:val="0060443E"/>
    <w:rsid w:val="00611266"/>
    <w:rsid w:val="006121C4"/>
    <w:rsid w:val="00612699"/>
    <w:rsid w:val="00621F16"/>
    <w:rsid w:val="006322EE"/>
    <w:rsid w:val="00647C5B"/>
    <w:rsid w:val="00650983"/>
    <w:rsid w:val="00661316"/>
    <w:rsid w:val="00682318"/>
    <w:rsid w:val="00693E02"/>
    <w:rsid w:val="00694B94"/>
    <w:rsid w:val="006B1408"/>
    <w:rsid w:val="006C050B"/>
    <w:rsid w:val="006C496A"/>
    <w:rsid w:val="006D26EB"/>
    <w:rsid w:val="007042EE"/>
    <w:rsid w:val="00710CFB"/>
    <w:rsid w:val="00715A63"/>
    <w:rsid w:val="00723A0F"/>
    <w:rsid w:val="007315E6"/>
    <w:rsid w:val="00733AA4"/>
    <w:rsid w:val="0073668F"/>
    <w:rsid w:val="00741CA5"/>
    <w:rsid w:val="00742401"/>
    <w:rsid w:val="007438D3"/>
    <w:rsid w:val="007569CA"/>
    <w:rsid w:val="0076003B"/>
    <w:rsid w:val="00765803"/>
    <w:rsid w:val="00767526"/>
    <w:rsid w:val="007A6BE7"/>
    <w:rsid w:val="007E6374"/>
    <w:rsid w:val="007F1156"/>
    <w:rsid w:val="007F1203"/>
    <w:rsid w:val="007F1E58"/>
    <w:rsid w:val="00815997"/>
    <w:rsid w:val="00820B2E"/>
    <w:rsid w:val="00831227"/>
    <w:rsid w:val="00846A7C"/>
    <w:rsid w:val="008510D5"/>
    <w:rsid w:val="00852C82"/>
    <w:rsid w:val="00853D75"/>
    <w:rsid w:val="008610ED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6D97"/>
    <w:rsid w:val="008D7CA0"/>
    <w:rsid w:val="008E090E"/>
    <w:rsid w:val="008E50D0"/>
    <w:rsid w:val="008F4391"/>
    <w:rsid w:val="00913EA9"/>
    <w:rsid w:val="0092112E"/>
    <w:rsid w:val="0092232A"/>
    <w:rsid w:val="009231F8"/>
    <w:rsid w:val="00930D16"/>
    <w:rsid w:val="00936C64"/>
    <w:rsid w:val="0094009F"/>
    <w:rsid w:val="009440CC"/>
    <w:rsid w:val="00950D03"/>
    <w:rsid w:val="00950FE1"/>
    <w:rsid w:val="00952D63"/>
    <w:rsid w:val="009552A8"/>
    <w:rsid w:val="0095617F"/>
    <w:rsid w:val="00957BBD"/>
    <w:rsid w:val="00965CC5"/>
    <w:rsid w:val="00970E26"/>
    <w:rsid w:val="00976754"/>
    <w:rsid w:val="00984FEE"/>
    <w:rsid w:val="0098518B"/>
    <w:rsid w:val="00993D84"/>
    <w:rsid w:val="009A16DB"/>
    <w:rsid w:val="009B6624"/>
    <w:rsid w:val="009C2D47"/>
    <w:rsid w:val="009D3D6C"/>
    <w:rsid w:val="009E21C8"/>
    <w:rsid w:val="009E64C7"/>
    <w:rsid w:val="009F198E"/>
    <w:rsid w:val="00A21476"/>
    <w:rsid w:val="00A26490"/>
    <w:rsid w:val="00A30D50"/>
    <w:rsid w:val="00A336D4"/>
    <w:rsid w:val="00A3559A"/>
    <w:rsid w:val="00A42080"/>
    <w:rsid w:val="00A550BE"/>
    <w:rsid w:val="00A82611"/>
    <w:rsid w:val="00A82A27"/>
    <w:rsid w:val="00A84181"/>
    <w:rsid w:val="00A91EE5"/>
    <w:rsid w:val="00A91F66"/>
    <w:rsid w:val="00A9280F"/>
    <w:rsid w:val="00A93D58"/>
    <w:rsid w:val="00A95E06"/>
    <w:rsid w:val="00AA3741"/>
    <w:rsid w:val="00AC1D67"/>
    <w:rsid w:val="00AC4F77"/>
    <w:rsid w:val="00AD11F0"/>
    <w:rsid w:val="00AD70AD"/>
    <w:rsid w:val="00AE0B6A"/>
    <w:rsid w:val="00AE32BF"/>
    <w:rsid w:val="00AF6EDB"/>
    <w:rsid w:val="00B21F3C"/>
    <w:rsid w:val="00B2326E"/>
    <w:rsid w:val="00B3112A"/>
    <w:rsid w:val="00B320B5"/>
    <w:rsid w:val="00B35ABA"/>
    <w:rsid w:val="00B36DF1"/>
    <w:rsid w:val="00B4574C"/>
    <w:rsid w:val="00B45B67"/>
    <w:rsid w:val="00B45EB9"/>
    <w:rsid w:val="00B610E4"/>
    <w:rsid w:val="00B6210D"/>
    <w:rsid w:val="00B658FC"/>
    <w:rsid w:val="00B7045A"/>
    <w:rsid w:val="00B732D1"/>
    <w:rsid w:val="00B83A13"/>
    <w:rsid w:val="00BA02D9"/>
    <w:rsid w:val="00BE035B"/>
    <w:rsid w:val="00BE12D9"/>
    <w:rsid w:val="00BE6B28"/>
    <w:rsid w:val="00BF3D79"/>
    <w:rsid w:val="00BF66CA"/>
    <w:rsid w:val="00C079EF"/>
    <w:rsid w:val="00C1003C"/>
    <w:rsid w:val="00C11A9F"/>
    <w:rsid w:val="00C3661C"/>
    <w:rsid w:val="00C417E9"/>
    <w:rsid w:val="00C454BF"/>
    <w:rsid w:val="00C47734"/>
    <w:rsid w:val="00C506B3"/>
    <w:rsid w:val="00C53DBF"/>
    <w:rsid w:val="00C56E9E"/>
    <w:rsid w:val="00C61041"/>
    <w:rsid w:val="00C670AB"/>
    <w:rsid w:val="00C7709A"/>
    <w:rsid w:val="00C90B94"/>
    <w:rsid w:val="00C93115"/>
    <w:rsid w:val="00CA2980"/>
    <w:rsid w:val="00CA77A5"/>
    <w:rsid w:val="00CB486C"/>
    <w:rsid w:val="00CC113B"/>
    <w:rsid w:val="00CD072C"/>
    <w:rsid w:val="00CE44D8"/>
    <w:rsid w:val="00CF5BFE"/>
    <w:rsid w:val="00D02B55"/>
    <w:rsid w:val="00D05235"/>
    <w:rsid w:val="00D23EF0"/>
    <w:rsid w:val="00D37B5F"/>
    <w:rsid w:val="00D40336"/>
    <w:rsid w:val="00D54CA3"/>
    <w:rsid w:val="00D63304"/>
    <w:rsid w:val="00D65C72"/>
    <w:rsid w:val="00D73ED3"/>
    <w:rsid w:val="00D7475F"/>
    <w:rsid w:val="00D80C19"/>
    <w:rsid w:val="00D90C38"/>
    <w:rsid w:val="00DA06AA"/>
    <w:rsid w:val="00DA0908"/>
    <w:rsid w:val="00DA33A5"/>
    <w:rsid w:val="00DB1899"/>
    <w:rsid w:val="00DC1527"/>
    <w:rsid w:val="00DC6CB8"/>
    <w:rsid w:val="00DF4BC2"/>
    <w:rsid w:val="00DF4BCF"/>
    <w:rsid w:val="00DF50C0"/>
    <w:rsid w:val="00DF5C9B"/>
    <w:rsid w:val="00E01891"/>
    <w:rsid w:val="00E04A2A"/>
    <w:rsid w:val="00E07429"/>
    <w:rsid w:val="00E141DD"/>
    <w:rsid w:val="00E14C5D"/>
    <w:rsid w:val="00E14EDB"/>
    <w:rsid w:val="00E2415F"/>
    <w:rsid w:val="00E2527A"/>
    <w:rsid w:val="00E4065D"/>
    <w:rsid w:val="00E44487"/>
    <w:rsid w:val="00E45571"/>
    <w:rsid w:val="00E518CF"/>
    <w:rsid w:val="00E56602"/>
    <w:rsid w:val="00E61919"/>
    <w:rsid w:val="00E72EEF"/>
    <w:rsid w:val="00E8566D"/>
    <w:rsid w:val="00E93CB0"/>
    <w:rsid w:val="00EC0846"/>
    <w:rsid w:val="00EC4A7D"/>
    <w:rsid w:val="00ED48D9"/>
    <w:rsid w:val="00EF72D4"/>
    <w:rsid w:val="00F12121"/>
    <w:rsid w:val="00F12BA3"/>
    <w:rsid w:val="00F143A2"/>
    <w:rsid w:val="00F41F06"/>
    <w:rsid w:val="00F44C18"/>
    <w:rsid w:val="00F578F5"/>
    <w:rsid w:val="00F61FED"/>
    <w:rsid w:val="00F648FC"/>
    <w:rsid w:val="00F75DF6"/>
    <w:rsid w:val="00F86203"/>
    <w:rsid w:val="00FA542E"/>
    <w:rsid w:val="00FB054C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2024-09-27T18:24:00Z</dcterms:created>
  <dcterms:modified xsi:type="dcterms:W3CDTF">2024-09-27T18:24:00Z</dcterms:modified>
</cp:coreProperties>
</file>